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C0006" w14:textId="77777777" w:rsidR="00B91A86" w:rsidRDefault="00B91A86" w:rsidP="00B91A86">
      <w:pPr>
        <w:ind w:firstLine="5103"/>
        <w:rPr>
          <w:szCs w:val="24"/>
        </w:rPr>
      </w:pPr>
      <w:r>
        <w:rPr>
          <w:szCs w:val="24"/>
        </w:rPr>
        <w:t>Forma patvirtinta</w:t>
      </w:r>
    </w:p>
    <w:p w14:paraId="7A19BF31" w14:textId="77777777" w:rsidR="00B91A86" w:rsidRDefault="00B91A86" w:rsidP="00B91A86">
      <w:pPr>
        <w:ind w:left="5040"/>
        <w:rPr>
          <w:szCs w:val="24"/>
        </w:rPr>
      </w:pPr>
      <w:r>
        <w:rPr>
          <w:szCs w:val="24"/>
        </w:rPr>
        <w:t xml:space="preserve">Lietuvos Respublikos sveikatos apsaugos </w:t>
      </w:r>
    </w:p>
    <w:p w14:paraId="48C8B2E9" w14:textId="77777777" w:rsidR="00B91A86" w:rsidRDefault="00B91A86" w:rsidP="00B91A86">
      <w:pPr>
        <w:ind w:left="5040"/>
        <w:rPr>
          <w:szCs w:val="24"/>
        </w:rPr>
      </w:pPr>
      <w:r>
        <w:rPr>
          <w:szCs w:val="24"/>
        </w:rPr>
        <w:t xml:space="preserve">ministro 2005 m. vasario 10 d. įsakymu </w:t>
      </w:r>
    </w:p>
    <w:p w14:paraId="56847514" w14:textId="77777777" w:rsidR="00B91A86" w:rsidRDefault="00B91A86" w:rsidP="00B91A86">
      <w:pPr>
        <w:ind w:left="5040"/>
        <w:rPr>
          <w:szCs w:val="24"/>
        </w:rPr>
      </w:pPr>
      <w:r>
        <w:rPr>
          <w:szCs w:val="24"/>
        </w:rPr>
        <w:t>Nr. V-109</w:t>
      </w:r>
    </w:p>
    <w:p w14:paraId="328C5157" w14:textId="77777777" w:rsidR="00B91A86" w:rsidRDefault="00B91A86" w:rsidP="00B91A86">
      <w:pPr>
        <w:ind w:left="5040"/>
        <w:rPr>
          <w:szCs w:val="24"/>
        </w:rPr>
      </w:pPr>
      <w:r>
        <w:rPr>
          <w:szCs w:val="24"/>
        </w:rPr>
        <w:t xml:space="preserve">(Lietuvos Respublikos sveikatos apsaugos </w:t>
      </w:r>
    </w:p>
    <w:p w14:paraId="4C193E9C" w14:textId="77777777" w:rsidR="00B91A86" w:rsidRDefault="00B91A86" w:rsidP="00B91A86">
      <w:pPr>
        <w:ind w:left="5040"/>
        <w:rPr>
          <w:szCs w:val="24"/>
        </w:rPr>
      </w:pPr>
      <w:r>
        <w:rPr>
          <w:szCs w:val="24"/>
        </w:rPr>
        <w:t xml:space="preserve">ministro 2025 m.  balandžio 30 d.  įsakymo </w:t>
      </w:r>
    </w:p>
    <w:p w14:paraId="7F83D5DD" w14:textId="77777777" w:rsidR="00B91A86" w:rsidRDefault="00B91A86" w:rsidP="00B91A86">
      <w:pPr>
        <w:ind w:left="5040"/>
        <w:rPr>
          <w:szCs w:val="24"/>
        </w:rPr>
      </w:pPr>
      <w:r>
        <w:rPr>
          <w:szCs w:val="24"/>
        </w:rPr>
        <w:t>Nr. V-418</w:t>
      </w:r>
    </w:p>
    <w:p w14:paraId="7FB06E66" w14:textId="77777777" w:rsidR="00B91A86" w:rsidRDefault="00B91A86" w:rsidP="00B91A86">
      <w:pPr>
        <w:ind w:left="5040"/>
        <w:rPr>
          <w:szCs w:val="24"/>
        </w:rPr>
      </w:pPr>
      <w:r>
        <w:rPr>
          <w:szCs w:val="24"/>
        </w:rPr>
        <w:t>redakcija)</w:t>
      </w:r>
    </w:p>
    <w:p w14:paraId="2E884DA5" w14:textId="77777777" w:rsidR="00B91A86" w:rsidRDefault="00B91A86" w:rsidP="00B91A86">
      <w:pPr>
        <w:spacing w:line="259" w:lineRule="auto"/>
        <w:jc w:val="center"/>
        <w:rPr>
          <w:szCs w:val="24"/>
        </w:rPr>
      </w:pPr>
    </w:p>
    <w:p w14:paraId="3E177FE5" w14:textId="77777777" w:rsidR="00B91A86" w:rsidRDefault="00B91A86" w:rsidP="00B91A86">
      <w:pPr>
        <w:rPr>
          <w:sz w:val="14"/>
          <w:szCs w:val="14"/>
        </w:rPr>
      </w:pPr>
    </w:p>
    <w:p w14:paraId="26923C93" w14:textId="77777777" w:rsidR="00B91A86" w:rsidRDefault="00B91A86" w:rsidP="00B91A86">
      <w:pPr>
        <w:pBdr>
          <w:top w:val="single" w:sz="4" w:space="1" w:color="auto"/>
        </w:pBdr>
        <w:spacing w:line="259" w:lineRule="auto"/>
        <w:jc w:val="center"/>
        <w:rPr>
          <w:sz w:val="20"/>
        </w:rPr>
      </w:pPr>
      <w:r>
        <w:rPr>
          <w:sz w:val="20"/>
        </w:rPr>
        <w:t>(įstaigos pavadinimas)</w:t>
      </w:r>
      <w:r>
        <w:rPr>
          <w:sz w:val="20"/>
        </w:rPr>
        <w:br/>
      </w:r>
    </w:p>
    <w:p w14:paraId="532A98B6" w14:textId="77777777" w:rsidR="00B91A86" w:rsidRDefault="00B91A86" w:rsidP="00B91A86">
      <w:pPr>
        <w:rPr>
          <w:sz w:val="14"/>
          <w:szCs w:val="14"/>
        </w:rPr>
      </w:pPr>
    </w:p>
    <w:p w14:paraId="243158A2" w14:textId="77777777" w:rsidR="00B91A86" w:rsidRDefault="00B91A86" w:rsidP="00B91A86">
      <w:pPr>
        <w:pBdr>
          <w:top w:val="single" w:sz="4" w:space="1" w:color="auto"/>
        </w:pBdr>
        <w:spacing w:line="259" w:lineRule="auto"/>
        <w:jc w:val="center"/>
        <w:rPr>
          <w:szCs w:val="24"/>
        </w:rPr>
      </w:pPr>
      <w:r>
        <w:rPr>
          <w:sz w:val="20"/>
        </w:rPr>
        <w:t>(įstaigos kodas, adresas, telefonas</w:t>
      </w:r>
      <w:r>
        <w:rPr>
          <w:szCs w:val="24"/>
        </w:rPr>
        <w:t>)</w:t>
      </w:r>
    </w:p>
    <w:p w14:paraId="14220284" w14:textId="77777777" w:rsidR="00B91A86" w:rsidRDefault="00B91A86" w:rsidP="00B91A86">
      <w:pPr>
        <w:pBdr>
          <w:top w:val="single" w:sz="4" w:space="1" w:color="auto"/>
        </w:pBdr>
        <w:spacing w:line="259" w:lineRule="auto"/>
        <w:jc w:val="center"/>
        <w:rPr>
          <w:szCs w:val="24"/>
        </w:rPr>
      </w:pPr>
    </w:p>
    <w:p w14:paraId="77C73640" w14:textId="77777777" w:rsidR="00B91A86" w:rsidRDefault="00B91A86" w:rsidP="00B91A86">
      <w:pPr>
        <w:jc w:val="both"/>
        <w:rPr>
          <w:sz w:val="14"/>
          <w:szCs w:val="14"/>
        </w:rPr>
      </w:pPr>
      <w:r>
        <w:rPr>
          <w:sz w:val="14"/>
          <w:szCs w:val="14"/>
        </w:rPr>
        <w:t>_________________________________________________________________________________________________________________________________________</w:t>
      </w:r>
    </w:p>
    <w:p w14:paraId="30792D36" w14:textId="77777777" w:rsidR="00B91A86" w:rsidRDefault="00B91A86" w:rsidP="00B91A86">
      <w:pPr>
        <w:jc w:val="center"/>
        <w:rPr>
          <w:sz w:val="20"/>
        </w:rPr>
      </w:pPr>
      <w:r>
        <w:rPr>
          <w:sz w:val="20"/>
        </w:rPr>
        <w:t>(adresatas)</w:t>
      </w:r>
    </w:p>
    <w:p w14:paraId="33C8431D" w14:textId="77777777" w:rsidR="00B91A86" w:rsidRDefault="00B91A86" w:rsidP="00B91A86">
      <w:pPr>
        <w:jc w:val="both"/>
        <w:rPr>
          <w:sz w:val="14"/>
          <w:szCs w:val="14"/>
        </w:rPr>
      </w:pPr>
    </w:p>
    <w:p w14:paraId="24C388DA" w14:textId="77777777" w:rsidR="00B91A86" w:rsidRDefault="00B91A86" w:rsidP="00B91A86">
      <w:pPr>
        <w:spacing w:line="259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PROFILAKTINIŲ SKIEPIJIMŲ ATASKAITA NR. 8 – sveikata (ketvirtinė, metinė)</w:t>
      </w:r>
    </w:p>
    <w:p w14:paraId="7C65DA73" w14:textId="77777777" w:rsidR="00B91A86" w:rsidRDefault="00B91A86" w:rsidP="00B91A86">
      <w:pPr>
        <w:rPr>
          <w:sz w:val="14"/>
          <w:szCs w:val="14"/>
        </w:rPr>
      </w:pPr>
    </w:p>
    <w:p w14:paraId="6A7A6403" w14:textId="77777777" w:rsidR="00B91A86" w:rsidRDefault="00B91A86" w:rsidP="00B91A86">
      <w:pPr>
        <w:spacing w:line="259" w:lineRule="auto"/>
        <w:jc w:val="center"/>
        <w:rPr>
          <w:sz w:val="14"/>
          <w:szCs w:val="14"/>
        </w:rPr>
      </w:pPr>
    </w:p>
    <w:p w14:paraId="745BB934" w14:textId="77777777" w:rsidR="00B91A86" w:rsidRDefault="00B91A86" w:rsidP="00B91A86">
      <w:pPr>
        <w:pBdr>
          <w:top w:val="single" w:sz="4" w:space="1" w:color="auto"/>
        </w:pBdr>
        <w:spacing w:line="259" w:lineRule="auto"/>
        <w:jc w:val="center"/>
        <w:rPr>
          <w:sz w:val="20"/>
        </w:rPr>
      </w:pPr>
      <w:r>
        <w:rPr>
          <w:sz w:val="20"/>
        </w:rPr>
        <w:t>(ataskaitiniai metai, ketvirtis)</w:t>
      </w:r>
      <w:r>
        <w:rPr>
          <w:sz w:val="20"/>
        </w:rPr>
        <w:br/>
      </w:r>
    </w:p>
    <w:p w14:paraId="7DDCF23A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_______________________ </w:t>
      </w:r>
      <w:r>
        <w:rPr>
          <w:szCs w:val="24"/>
        </w:rPr>
        <w:t>Nr.</w:t>
      </w:r>
      <w:r>
        <w:rPr>
          <w:sz w:val="18"/>
          <w:szCs w:val="18"/>
        </w:rPr>
        <w:t xml:space="preserve"> ____________</w:t>
      </w:r>
    </w:p>
    <w:p w14:paraId="2045A278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firstLine="372"/>
        <w:jc w:val="center"/>
        <w:rPr>
          <w:sz w:val="20"/>
        </w:rPr>
      </w:pPr>
      <w:r>
        <w:rPr>
          <w:sz w:val="20"/>
        </w:rPr>
        <w:t>(data)</w:t>
      </w:r>
      <w:r>
        <w:rPr>
          <w:sz w:val="20"/>
        </w:rPr>
        <w:tab/>
      </w:r>
      <w:r>
        <w:rPr>
          <w:sz w:val="20"/>
        </w:rPr>
        <w:tab/>
      </w:r>
    </w:p>
    <w:p w14:paraId="2A7691C3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jc w:val="center"/>
        <w:rPr>
          <w:i/>
          <w:szCs w:val="24"/>
        </w:rPr>
      </w:pPr>
    </w:p>
    <w:p w14:paraId="21C2BA36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i/>
          <w:sz w:val="20"/>
        </w:rPr>
      </w:pPr>
      <w:r>
        <w:rPr>
          <w:i/>
          <w:sz w:val="20"/>
        </w:rPr>
        <w:t>Asmens sveikatos priežiūros įstaigos Nacionaliniam visuomenės sveikatos centrui prie Sveikatos apsaugos ministerijos statistinę ataskaitos formą teikia kiekvieną metų ketvirtį iki kito ketvirčio pirmo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mėnesio 5 d., Nacionalinis visuomenės sveikatos centras prie Sveikatos apsaugos ministerijos Lietuvos Respublikos sveikatos apsaugos ministerijai teikia metinę statistinę ataskaitos formą iki kovo 1 d.“.</w:t>
      </w:r>
    </w:p>
    <w:p w14:paraId="466E7153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i/>
          <w:szCs w:val="24"/>
        </w:rPr>
      </w:pPr>
    </w:p>
    <w:p w14:paraId="15FE507A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rPr>
          <w:sz w:val="22"/>
          <w:szCs w:val="22"/>
        </w:rPr>
      </w:pPr>
      <w:r>
        <w:rPr>
          <w:szCs w:val="24"/>
        </w:rPr>
        <w:t>1.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tuberkuliozės, hepatito B infekcijų paskiepytų asmenų skaičius</w:t>
      </w:r>
    </w:p>
    <w:tbl>
      <w:tblPr>
        <w:tblW w:w="954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96"/>
        <w:gridCol w:w="1170"/>
        <w:gridCol w:w="2193"/>
        <w:gridCol w:w="2193"/>
        <w:gridCol w:w="2193"/>
      </w:tblGrid>
      <w:tr w:rsidR="00B91A86" w14:paraId="581054F6" w14:textId="77777777" w:rsidTr="00304A1F">
        <w:trPr>
          <w:trHeight w:val="300"/>
        </w:trPr>
        <w:tc>
          <w:tcPr>
            <w:tcW w:w="179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620B32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Ligos pavadinimas 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5463D1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657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61CEB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B91A86" w14:paraId="4991FD76" w14:textId="77777777" w:rsidTr="00304A1F">
        <w:trPr>
          <w:trHeight w:val="900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494C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1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999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EDEE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Naujagimiai, kūdikiai</w:t>
            </w:r>
          </w:p>
          <w:p w14:paraId="1521B1C2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(iki 1 metų)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2157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D37C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B91A86" w14:paraId="7B773267" w14:textId="77777777" w:rsidTr="00304A1F">
        <w:trPr>
          <w:trHeight w:val="228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B5614D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627ABF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0BDEEE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744B31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7584E0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</w:tr>
      <w:tr w:rsidR="00B91A86" w14:paraId="5D7EFC08" w14:textId="77777777" w:rsidTr="00304A1F">
        <w:trPr>
          <w:trHeight w:val="315"/>
        </w:trPr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59FFE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 Tuberkuliozė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8F7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BCG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B66B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1518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 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F49C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 </w:t>
            </w:r>
          </w:p>
        </w:tc>
      </w:tr>
      <w:tr w:rsidR="00B91A86" w14:paraId="514C4019" w14:textId="77777777" w:rsidTr="00304A1F">
        <w:trPr>
          <w:trHeight w:val="300"/>
        </w:trPr>
        <w:tc>
          <w:tcPr>
            <w:tcW w:w="179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7A64E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 Hepatitas B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F1A7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HepB1</w:t>
            </w: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5C1F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03E8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8B4F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751E0F00" w14:textId="77777777" w:rsidTr="00304A1F">
        <w:trPr>
          <w:trHeight w:val="300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3D639" w14:textId="77777777" w:rsidR="00B91A86" w:rsidRDefault="00B91A86" w:rsidP="00304A1F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2C1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3641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50A8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E604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6F3B57AA" w14:textId="77777777" w:rsidTr="00304A1F">
        <w:trPr>
          <w:trHeight w:val="167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327441" w14:textId="77777777" w:rsidR="00B91A86" w:rsidRDefault="00B91A86" w:rsidP="00304A1F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A1D4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HepB3</w:t>
            </w:r>
            <w:r>
              <w:rPr>
                <w:color w:val="000000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0F0C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E858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5F86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72A01050" w14:textId="77777777" w:rsidTr="00304A1F">
        <w:trPr>
          <w:trHeight w:val="167"/>
        </w:trPr>
        <w:tc>
          <w:tcPr>
            <w:tcW w:w="179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9F199B" w14:textId="77777777" w:rsidR="00B91A86" w:rsidRDefault="00B91A86" w:rsidP="00304A1F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62B19" w14:textId="77777777" w:rsidR="00B91A86" w:rsidRDefault="00B91A86" w:rsidP="00304A1F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HepB4²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251D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AADE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DE9D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019EC0C2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 w:val="22"/>
          <w:szCs w:val="22"/>
          <w:lang w:eastAsia="ru-RU"/>
        </w:rPr>
      </w:pPr>
    </w:p>
    <w:p w14:paraId="425570F9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jc w:val="both"/>
        <w:rPr>
          <w:szCs w:val="24"/>
        </w:rPr>
      </w:pPr>
      <w:r>
        <w:rPr>
          <w:szCs w:val="24"/>
        </w:rPr>
        <w:t>2.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 xml:space="preserve">Nuo difterijos, stabligės, kokliušo, poliomielito, B tipo </w:t>
      </w:r>
      <w:proofErr w:type="spellStart"/>
      <w:r>
        <w:rPr>
          <w:i/>
          <w:szCs w:val="24"/>
        </w:rPr>
        <w:t>Haemophilus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influenzae</w:t>
      </w:r>
      <w:proofErr w:type="spellEnd"/>
      <w:r>
        <w:rPr>
          <w:szCs w:val="24"/>
        </w:rPr>
        <w:t xml:space="preserve"> infekcijų paskiepytų asmenų skaičius</w:t>
      </w:r>
    </w:p>
    <w:tbl>
      <w:tblPr>
        <w:tblW w:w="9630" w:type="dxa"/>
        <w:tblInd w:w="-5" w:type="dxa"/>
        <w:tblLook w:val="04A0" w:firstRow="1" w:lastRow="0" w:firstColumn="1" w:lastColumn="0" w:noHBand="0" w:noVBand="1"/>
      </w:tblPr>
      <w:tblGrid>
        <w:gridCol w:w="2660"/>
        <w:gridCol w:w="2560"/>
        <w:gridCol w:w="2250"/>
        <w:gridCol w:w="2160"/>
      </w:tblGrid>
      <w:tr w:rsidR="00B91A86" w14:paraId="71B590DA" w14:textId="77777777" w:rsidTr="00304A1F">
        <w:trPr>
          <w:trHeight w:val="300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D786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25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1788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441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8CCE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B91A86" w14:paraId="0D28B825" w14:textId="77777777" w:rsidTr="00304A1F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E91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E95C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3082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CD03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B91A86" w14:paraId="58004D72" w14:textId="77777777" w:rsidTr="00304A1F">
        <w:trPr>
          <w:trHeight w:val="2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24ED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E8EDC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6403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BBFB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B91A86" w14:paraId="3BB51740" w14:textId="77777777" w:rsidTr="00304A1F">
        <w:trPr>
          <w:trHeight w:val="315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EA7F046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1. Difterija, stabligė, kokliušas, poliomielitas, </w:t>
            </w:r>
            <w:r>
              <w:rPr>
                <w:color w:val="000000"/>
                <w:szCs w:val="24"/>
                <w:lang w:eastAsia="lt-LT"/>
              </w:rPr>
              <w:lastRenderedPageBreak/>
              <w:t xml:space="preserve">B tipo </w:t>
            </w:r>
            <w:proofErr w:type="spellStart"/>
            <w:r>
              <w:rPr>
                <w:i/>
                <w:color w:val="000000"/>
                <w:szCs w:val="24"/>
                <w:lang w:eastAsia="lt-LT"/>
              </w:rPr>
              <w:t>Haemophilus</w:t>
            </w:r>
            <w:proofErr w:type="spellEnd"/>
            <w:r>
              <w:rPr>
                <w:i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  <w:lang w:eastAsia="lt-LT"/>
              </w:rPr>
              <w:t>influenzae</w:t>
            </w:r>
            <w:proofErr w:type="spellEnd"/>
            <w:r>
              <w:rPr>
                <w:i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infekcija</w:t>
            </w:r>
          </w:p>
        </w:tc>
        <w:tc>
          <w:tcPr>
            <w:tcW w:w="2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6973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lastRenderedPageBreak/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/IPV/Hib1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F2737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1290" w14:textId="77777777" w:rsidR="00B91A86" w:rsidRDefault="00B91A86" w:rsidP="00304A1F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B91A86" w14:paraId="72EDFFEF" w14:textId="77777777" w:rsidTr="00304A1F">
        <w:trPr>
          <w:trHeight w:val="315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D49C34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1D42F4B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F6D6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83821" w14:textId="77777777" w:rsidR="00B91A86" w:rsidRDefault="00B91A86" w:rsidP="00304A1F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B91A86" w14:paraId="6035B01A" w14:textId="77777777" w:rsidTr="00304A1F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F806BA3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10C6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5D7C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4B12" w14:textId="77777777" w:rsidR="00B91A86" w:rsidRDefault="00B91A86" w:rsidP="00304A1F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B91A86" w14:paraId="5C0B57DC" w14:textId="77777777" w:rsidTr="00304A1F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6B1C8F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48D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/IPV/Hib4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F2B0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12594" w14:textId="77777777" w:rsidR="00B91A86" w:rsidRDefault="00B91A86" w:rsidP="00304A1F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B91A86" w14:paraId="3E563A63" w14:textId="77777777" w:rsidTr="00304A1F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A367C7F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EB5A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DTaP</w:t>
            </w:r>
            <w:proofErr w:type="spellEnd"/>
            <w:r>
              <w:rPr>
                <w:color w:val="000000"/>
                <w:szCs w:val="24"/>
                <w:lang w:eastAsia="lt-LT"/>
              </w:rPr>
              <w:t>/IPV5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C605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7DFD" w14:textId="77777777" w:rsidR="00B91A86" w:rsidRDefault="00B91A86" w:rsidP="00304A1F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B91A86" w14:paraId="05D7AAF8" w14:textId="77777777" w:rsidTr="00304A1F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D0ABBF7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9798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Tdap6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8A26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84E2" w14:textId="77777777" w:rsidR="00B91A86" w:rsidRDefault="00B91A86" w:rsidP="00304A1F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B91A86" w14:paraId="09E7B956" w14:textId="77777777" w:rsidTr="00304A1F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DC6AFE8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198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Td6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CCAC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B5A7" w14:textId="77777777" w:rsidR="00B91A86" w:rsidRDefault="00B91A86" w:rsidP="00304A1F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B91A86" w14:paraId="5ACB0E9A" w14:textId="77777777" w:rsidTr="00304A1F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9BDE0C7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4DF2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Tdap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(nėščiosios)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939E" w14:textId="77777777" w:rsidR="00B91A86" w:rsidRDefault="00B91A86" w:rsidP="00304A1F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FF2C" w14:textId="77777777" w:rsidR="00B91A86" w:rsidRDefault="00B91A86" w:rsidP="00304A1F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</w:tr>
      <w:tr w:rsidR="00B91A86" w14:paraId="4FEE5EFB" w14:textId="77777777" w:rsidTr="00304A1F">
        <w:trPr>
          <w:trHeight w:val="300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FC1F0F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 Difterija, stabligė</w:t>
            </w:r>
          </w:p>
        </w:tc>
        <w:tc>
          <w:tcPr>
            <w:tcW w:w="2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0589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Td1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7AE4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6069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91A86" w14:paraId="566A0306" w14:textId="77777777" w:rsidTr="00304A1F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6BE9DE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3F4C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3B46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8BF27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91A86" w14:paraId="2E7C2650" w14:textId="77777777" w:rsidTr="00304A1F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C02DE7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3FAF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Td3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03FA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5AC5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91A86" w14:paraId="10F1DFB5" w14:textId="77777777" w:rsidTr="00304A1F">
        <w:trPr>
          <w:trHeight w:val="30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BD6908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326C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proofErr w:type="spellStart"/>
            <w:r>
              <w:rPr>
                <w:color w:val="000000"/>
                <w:szCs w:val="24"/>
                <w:lang w:eastAsia="lt-LT"/>
              </w:rPr>
              <w:t>Td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(palaikomoji dozė)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0F22" w14:textId="77777777" w:rsidR="00B91A86" w:rsidRDefault="00B91A86" w:rsidP="00304A1F">
            <w:pPr>
              <w:spacing w:line="276" w:lineRule="auto"/>
              <w:jc w:val="center"/>
              <w:rPr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74B3" w14:textId="77777777" w:rsidR="00B91A86" w:rsidRDefault="00B91A86" w:rsidP="00304A1F">
            <w:pPr>
              <w:spacing w:line="259" w:lineRule="auto"/>
              <w:ind w:firstLine="62"/>
              <w:jc w:val="right"/>
              <w:rPr>
                <w:color w:val="000000"/>
                <w:szCs w:val="24"/>
                <w:lang w:eastAsia="lt-LT"/>
              </w:rPr>
            </w:pPr>
          </w:p>
        </w:tc>
      </w:tr>
    </w:tbl>
    <w:p w14:paraId="2A1FCCB7" w14:textId="77777777" w:rsidR="00B91A86" w:rsidRDefault="00B91A86" w:rsidP="00B91A86">
      <w:pPr>
        <w:rPr>
          <w:szCs w:val="24"/>
        </w:rPr>
      </w:pPr>
    </w:p>
    <w:p w14:paraId="20FD5788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Cs w:val="24"/>
        </w:rPr>
        <w:t>3.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tymų, epideminio parotito, raudonukės infekcijų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2600"/>
        <w:gridCol w:w="2500"/>
        <w:gridCol w:w="2319"/>
        <w:gridCol w:w="2126"/>
      </w:tblGrid>
      <w:tr w:rsidR="00B91A86" w14:paraId="6A876C81" w14:textId="77777777" w:rsidTr="00304A1F">
        <w:trPr>
          <w:trHeight w:val="300"/>
        </w:trPr>
        <w:tc>
          <w:tcPr>
            <w:tcW w:w="26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C816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25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B900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44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91A00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B91A86" w14:paraId="503EB97F" w14:textId="77777777" w:rsidTr="00304A1F">
        <w:trPr>
          <w:trHeight w:val="315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9077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0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0BE1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B119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D762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B91A86" w14:paraId="162A9E55" w14:textId="77777777" w:rsidTr="00304A1F">
        <w:trPr>
          <w:trHeight w:val="21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F1063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451E0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C2C9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E6CA3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B91A86" w14:paraId="11113DEF" w14:textId="77777777" w:rsidTr="00304A1F">
        <w:trPr>
          <w:trHeight w:val="300"/>
        </w:trPr>
        <w:tc>
          <w:tcPr>
            <w:tcW w:w="260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C08D2C1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Tymai, epideminis parotitas, raudonukė</w:t>
            </w:r>
          </w:p>
        </w:tc>
        <w:tc>
          <w:tcPr>
            <w:tcW w:w="25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38EF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MMR1</w:t>
            </w:r>
          </w:p>
        </w:tc>
        <w:tc>
          <w:tcPr>
            <w:tcW w:w="231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2EB9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3975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201D7908" w14:textId="77777777" w:rsidTr="00304A1F">
        <w:trPr>
          <w:trHeight w:val="315"/>
        </w:trPr>
        <w:tc>
          <w:tcPr>
            <w:tcW w:w="260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D81BA30" w14:textId="77777777" w:rsidR="00B91A86" w:rsidRDefault="00B91A86" w:rsidP="00304A1F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09E66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MMR2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9C86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A8FB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25B8E533" w14:textId="77777777" w:rsidR="00B91A86" w:rsidRDefault="00B91A86" w:rsidP="00B91A86"/>
    <w:p w14:paraId="413D9F55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Cs w:val="24"/>
        </w:rPr>
        <w:t>4.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pneumokokinės infekcijos paskiepytų asmenų skaičius</w:t>
      </w:r>
    </w:p>
    <w:tbl>
      <w:tblPr>
        <w:tblW w:w="9529" w:type="dxa"/>
        <w:tblInd w:w="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698"/>
        <w:gridCol w:w="1943"/>
        <w:gridCol w:w="1944"/>
        <w:gridCol w:w="1944"/>
      </w:tblGrid>
      <w:tr w:rsidR="00B91A86" w14:paraId="158E2359" w14:textId="77777777" w:rsidTr="00304A1F">
        <w:trPr>
          <w:trHeight w:val="300"/>
        </w:trPr>
        <w:tc>
          <w:tcPr>
            <w:tcW w:w="200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567E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Ligos pavadinimas</w:t>
            </w:r>
          </w:p>
        </w:tc>
        <w:tc>
          <w:tcPr>
            <w:tcW w:w="1698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1F14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Vakcina</w:t>
            </w:r>
          </w:p>
        </w:tc>
        <w:tc>
          <w:tcPr>
            <w:tcW w:w="5831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20D1E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Amžiaus grupės</w:t>
            </w:r>
          </w:p>
        </w:tc>
      </w:tr>
      <w:tr w:rsidR="00B91A86" w14:paraId="15263DD1" w14:textId="77777777" w:rsidTr="00304A1F">
        <w:trPr>
          <w:trHeight w:val="315"/>
        </w:trPr>
        <w:tc>
          <w:tcPr>
            <w:tcW w:w="0" w:type="auto"/>
            <w:vMerge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ED318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4F751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AFBA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0–17 metų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291E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18–64 metų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46BB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65 metų ir vyresni</w:t>
            </w:r>
          </w:p>
        </w:tc>
      </w:tr>
      <w:tr w:rsidR="00B91A86" w14:paraId="235B9FC2" w14:textId="77777777" w:rsidTr="00304A1F">
        <w:trPr>
          <w:trHeight w:val="210"/>
        </w:trPr>
        <w:tc>
          <w:tcPr>
            <w:tcW w:w="2000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3225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B09F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4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2B547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145BF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DB23C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B91A86" w14:paraId="45C22229" w14:textId="77777777" w:rsidTr="00304A1F">
        <w:trPr>
          <w:trHeight w:val="30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A7FA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Pneumokokinė infekcija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4D4C6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PCV1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7730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03C51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694AB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</w:tr>
      <w:tr w:rsidR="00B91A86" w14:paraId="1AC0C240" w14:textId="77777777" w:rsidTr="00304A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43A56805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47297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PCV2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CDE7A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FBD12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531B5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</w:tr>
      <w:tr w:rsidR="00B91A86" w14:paraId="5792B455" w14:textId="77777777" w:rsidTr="00304A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FE8CE64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2B48F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PCV3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B0E3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AD42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B10A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</w:tr>
      <w:tr w:rsidR="00B91A86" w14:paraId="3B4376A3" w14:textId="77777777" w:rsidTr="00304A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21D09B4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0A1CA7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PCV4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F979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89BF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48B7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</w:tr>
      <w:tr w:rsidR="00B91A86" w14:paraId="5C4F8298" w14:textId="77777777" w:rsidTr="00304A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62B231C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EE9F1E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PCV</w:t>
            </w:r>
          </w:p>
          <w:p w14:paraId="605B39B5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rizikos grupių asmenys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BF9A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05188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BF66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</w:tr>
      <w:tr w:rsidR="00B91A86" w14:paraId="39834326" w14:textId="77777777" w:rsidTr="00304A1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151F98D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F8B7C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PCV</w:t>
            </w:r>
          </w:p>
          <w:p w14:paraId="4AF6F83A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savo ar darbdavio lėšos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9D5C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DFE3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DEE9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</w:tr>
      <w:tr w:rsidR="00B91A86" w14:paraId="4910DD02" w14:textId="77777777" w:rsidTr="00304A1F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BB3CC9D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8BA3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  <w:r>
              <w:rPr>
                <w:szCs w:val="24"/>
              </w:rPr>
              <w:t>PPV</w:t>
            </w:r>
          </w:p>
        </w:tc>
        <w:tc>
          <w:tcPr>
            <w:tcW w:w="194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B591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C7537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96413" w14:textId="77777777" w:rsidR="00B91A86" w:rsidRDefault="00B91A86" w:rsidP="00304A1F">
            <w:pPr>
              <w:tabs>
                <w:tab w:val="left" w:pos="-2410"/>
                <w:tab w:val="left" w:pos="-2127"/>
              </w:tabs>
              <w:spacing w:line="259" w:lineRule="auto"/>
              <w:ind w:right="-1"/>
              <w:rPr>
                <w:szCs w:val="24"/>
              </w:rPr>
            </w:pPr>
          </w:p>
        </w:tc>
      </w:tr>
    </w:tbl>
    <w:p w14:paraId="23D1F28F" w14:textId="77777777" w:rsidR="00B91A86" w:rsidRDefault="00B91A86" w:rsidP="00B91A86"/>
    <w:p w14:paraId="4853170A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Cs w:val="24"/>
        </w:rPr>
        <w:t>5.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gripo paskiepytų asmenų skaičius</w:t>
      </w:r>
    </w:p>
    <w:tbl>
      <w:tblPr>
        <w:tblW w:w="954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004"/>
        <w:gridCol w:w="1701"/>
        <w:gridCol w:w="1946"/>
        <w:gridCol w:w="1947"/>
        <w:gridCol w:w="1947"/>
      </w:tblGrid>
      <w:tr w:rsidR="00B91A86" w14:paraId="753BE3E1" w14:textId="77777777" w:rsidTr="00304A1F">
        <w:trPr>
          <w:trHeight w:val="300"/>
        </w:trPr>
        <w:tc>
          <w:tcPr>
            <w:tcW w:w="200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A7B23A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1B82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584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2C29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B91A86" w14:paraId="50FB2CDD" w14:textId="77777777" w:rsidTr="00304A1F">
        <w:trPr>
          <w:trHeight w:val="315"/>
        </w:trPr>
        <w:tc>
          <w:tcPr>
            <w:tcW w:w="200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176B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0DE9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534D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37887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64 metų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BECA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65 metų ir vyresni</w:t>
            </w:r>
          </w:p>
        </w:tc>
      </w:tr>
      <w:tr w:rsidR="00B91A86" w14:paraId="6F798A90" w14:textId="77777777" w:rsidTr="00304A1F">
        <w:trPr>
          <w:trHeight w:val="210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0030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0C7A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7265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D70E0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EF3B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</w:tr>
      <w:tr w:rsidR="00B91A86" w14:paraId="3A988ECB" w14:textId="77777777" w:rsidTr="00304A1F">
        <w:trPr>
          <w:trHeight w:val="300"/>
        </w:trPr>
        <w:tc>
          <w:tcPr>
            <w:tcW w:w="200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B83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Gripas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D4C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Gr1</w:t>
            </w:r>
          </w:p>
        </w:tc>
        <w:tc>
          <w:tcPr>
            <w:tcW w:w="19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591BD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4F49F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4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665B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474880BD" w14:textId="77777777" w:rsidTr="00304A1F">
        <w:trPr>
          <w:trHeight w:val="300"/>
        </w:trPr>
        <w:tc>
          <w:tcPr>
            <w:tcW w:w="200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AAE481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EBC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Gr2²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ECA4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FDAA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0B12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0309ED2B" w14:textId="77777777" w:rsidTr="00304A1F">
        <w:trPr>
          <w:trHeight w:val="600"/>
        </w:trPr>
        <w:tc>
          <w:tcPr>
            <w:tcW w:w="200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7FAC46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00DC9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Paskiepyta valstybės lėšomis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3FB5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AA97F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1D17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2EDC2B71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 w:val="22"/>
          <w:szCs w:val="22"/>
          <w:lang w:eastAsia="ru-RU"/>
        </w:rPr>
      </w:pPr>
    </w:p>
    <w:p w14:paraId="4F7B56F5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Cs w:val="24"/>
        </w:rPr>
        <w:t>6.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meningokokinės infekcijos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3280"/>
        <w:gridCol w:w="1729"/>
        <w:gridCol w:w="2268"/>
        <w:gridCol w:w="2268"/>
      </w:tblGrid>
      <w:tr w:rsidR="00B91A86" w14:paraId="13E6E8C6" w14:textId="77777777" w:rsidTr="00304A1F">
        <w:trPr>
          <w:trHeight w:val="300"/>
        </w:trPr>
        <w:tc>
          <w:tcPr>
            <w:tcW w:w="328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C3DBBB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D16FE5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91A9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B91A86" w14:paraId="474279A4" w14:textId="77777777" w:rsidTr="00304A1F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A87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50A4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9000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238B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B91A86" w14:paraId="72F3C144" w14:textId="77777777" w:rsidTr="00304A1F">
        <w:trPr>
          <w:trHeight w:val="21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62DE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AB3C4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4D3B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A0E7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B91A86" w14:paraId="4B67DD59" w14:textId="77777777" w:rsidTr="00304A1F">
        <w:trPr>
          <w:trHeight w:val="300"/>
        </w:trPr>
        <w:tc>
          <w:tcPr>
            <w:tcW w:w="328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C4A379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 C tipo meningokokinė infekcija</w:t>
            </w:r>
          </w:p>
        </w:tc>
        <w:tc>
          <w:tcPr>
            <w:tcW w:w="17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F592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MenCV1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9C7C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0E99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1620FF16" w14:textId="77777777" w:rsidTr="00304A1F">
        <w:trPr>
          <w:trHeight w:val="300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AA36A09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B8C8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MenCV2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9E83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B07F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69B9AD52" w14:textId="77777777" w:rsidTr="00304A1F">
        <w:trPr>
          <w:trHeight w:val="300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AE6B341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8A4C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MenCV3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5C9A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555E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5EADD3C3" w14:textId="77777777" w:rsidTr="00304A1F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33B092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889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MenCV4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D807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449C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28F8AAAF" w14:textId="77777777" w:rsidTr="00304A1F">
        <w:trPr>
          <w:trHeight w:val="315"/>
        </w:trPr>
        <w:tc>
          <w:tcPr>
            <w:tcW w:w="328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DA1B76E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 B tipo meningokokinė infekcija</w:t>
            </w:r>
          </w:p>
        </w:tc>
        <w:tc>
          <w:tcPr>
            <w:tcW w:w="17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DDC3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MenBV1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663C6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E65EB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5811869F" w14:textId="77777777" w:rsidTr="00304A1F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6B8CBE6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1C9B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MenBV2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4F49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695A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57809CFD" w14:textId="77777777" w:rsidTr="00304A1F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366754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E841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MenBV3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0B49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CB27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6FE7F874" w14:textId="77777777" w:rsidTr="00304A1F">
        <w:trPr>
          <w:trHeight w:val="315"/>
        </w:trPr>
        <w:tc>
          <w:tcPr>
            <w:tcW w:w="32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C137FA1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4F02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MenBV4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7BB99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9514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735A940E" w14:textId="77777777" w:rsidTr="00304A1F">
        <w:trPr>
          <w:trHeight w:val="315"/>
        </w:trPr>
        <w:tc>
          <w:tcPr>
            <w:tcW w:w="32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1337254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 Kitų tipų meningokokinė infekcija</w:t>
            </w:r>
          </w:p>
        </w:tc>
        <w:tc>
          <w:tcPr>
            <w:tcW w:w="17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DB5C17B" w14:textId="77777777" w:rsidR="00B91A86" w:rsidRDefault="00B91A86" w:rsidP="00304A1F">
            <w:pPr>
              <w:spacing w:line="259" w:lineRule="auto"/>
              <w:rPr>
                <w:strike/>
                <w:color w:val="000000"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0CC51AA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965D9A0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74EEE17B" w14:textId="77777777" w:rsidR="00B91A86" w:rsidRDefault="00B91A86" w:rsidP="00B91A86">
      <w:pPr>
        <w:rPr>
          <w:szCs w:val="24"/>
        </w:rPr>
      </w:pPr>
    </w:p>
    <w:p w14:paraId="0B4D2A64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Cs w:val="24"/>
        </w:rPr>
        <w:t>7.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 xml:space="preserve">Nuo </w:t>
      </w:r>
      <w:proofErr w:type="spellStart"/>
      <w:r>
        <w:rPr>
          <w:szCs w:val="24"/>
        </w:rPr>
        <w:t>rotavirusinės</w:t>
      </w:r>
      <w:proofErr w:type="spellEnd"/>
      <w:r>
        <w:rPr>
          <w:szCs w:val="24"/>
        </w:rPr>
        <w:t>, žmogaus papilomos viruso infekcijų paskiepytų asmenų skaičius</w:t>
      </w:r>
    </w:p>
    <w:tbl>
      <w:tblPr>
        <w:tblW w:w="9545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651"/>
        <w:gridCol w:w="1508"/>
        <w:gridCol w:w="1795"/>
        <w:gridCol w:w="1795"/>
        <w:gridCol w:w="1796"/>
      </w:tblGrid>
      <w:tr w:rsidR="00B91A86" w14:paraId="1B98F4D9" w14:textId="77777777" w:rsidTr="00304A1F">
        <w:trPr>
          <w:trHeight w:val="300"/>
        </w:trPr>
        <w:tc>
          <w:tcPr>
            <w:tcW w:w="26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5FF7CD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15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332A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5386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94DE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B91A86" w14:paraId="68524B1D" w14:textId="77777777" w:rsidTr="00304A1F">
        <w:trPr>
          <w:trHeight w:val="600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5E76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013B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2B11B9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Naujagimiai, kūdikiai</w:t>
            </w:r>
          </w:p>
          <w:p w14:paraId="49539F27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(iki 1 metų)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76CF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B34D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B91A86" w14:paraId="316EF539" w14:textId="77777777" w:rsidTr="00304A1F">
        <w:trPr>
          <w:trHeight w:val="21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95F1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0270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4BE5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3556D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0A25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</w:t>
            </w:r>
          </w:p>
        </w:tc>
      </w:tr>
      <w:tr w:rsidR="00B91A86" w14:paraId="7F74590D" w14:textId="77777777" w:rsidTr="00304A1F">
        <w:trPr>
          <w:trHeight w:val="300"/>
        </w:trPr>
        <w:tc>
          <w:tcPr>
            <w:tcW w:w="26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2660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1. </w:t>
            </w:r>
            <w:proofErr w:type="spellStart"/>
            <w:r>
              <w:rPr>
                <w:color w:val="000000"/>
                <w:szCs w:val="24"/>
                <w:lang w:eastAsia="lt-LT"/>
              </w:rPr>
              <w:t>Rotavirusinė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infekcija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BCC2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RV1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1F24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788D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9636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</w:tr>
      <w:tr w:rsidR="00B91A86" w14:paraId="21EE63DC" w14:textId="77777777" w:rsidTr="00304A1F">
        <w:trPr>
          <w:trHeight w:val="300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8933D8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C382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RV2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0421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3EC7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3B7F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</w:tr>
      <w:tr w:rsidR="00B91A86" w14:paraId="10333796" w14:textId="77777777" w:rsidTr="00304A1F">
        <w:trPr>
          <w:trHeight w:val="315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79B7E7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EF9C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RV3</w:t>
            </w:r>
            <w:r>
              <w:rPr>
                <w:b/>
                <w:color w:val="000000"/>
                <w:szCs w:val="24"/>
                <w:lang w:eastAsia="lt-LT"/>
              </w:rPr>
              <w:t>*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1394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01C9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60E0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</w:tr>
      <w:tr w:rsidR="00B91A86" w14:paraId="5E4B4805" w14:textId="77777777" w:rsidTr="00304A1F">
        <w:trPr>
          <w:trHeight w:val="300"/>
        </w:trPr>
        <w:tc>
          <w:tcPr>
            <w:tcW w:w="26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E8308A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 Žmogaus papilomos viruso infekcija</w:t>
            </w:r>
          </w:p>
        </w:tc>
        <w:tc>
          <w:tcPr>
            <w:tcW w:w="15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D6B4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HPV1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968C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6CEC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8184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676DA929" w14:textId="77777777" w:rsidTr="00304A1F">
        <w:trPr>
          <w:trHeight w:val="300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16C1F5" w14:textId="77777777" w:rsidR="00B91A86" w:rsidRDefault="00B91A86" w:rsidP="00304A1F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9B3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HPV2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4958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84B1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5E55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1E500DE7" w14:textId="77777777" w:rsidTr="00304A1F">
        <w:trPr>
          <w:trHeight w:val="315"/>
        </w:trPr>
        <w:tc>
          <w:tcPr>
            <w:tcW w:w="26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FF7244" w14:textId="77777777" w:rsidR="00B91A86" w:rsidRDefault="00B91A86" w:rsidP="00304A1F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9BE2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HPV3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E645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D59C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94C4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00322393" w14:textId="77777777" w:rsidR="00B91A86" w:rsidRDefault="00B91A86" w:rsidP="00B91A86">
      <w:pPr>
        <w:spacing w:line="259" w:lineRule="auto"/>
        <w:rPr>
          <w:sz w:val="22"/>
          <w:szCs w:val="22"/>
        </w:rPr>
      </w:pPr>
    </w:p>
    <w:p w14:paraId="1E8B6AEA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  <w:lang w:eastAsia="ru-RU"/>
        </w:rPr>
      </w:pPr>
      <w:r>
        <w:rPr>
          <w:szCs w:val="24"/>
        </w:rPr>
        <w:t>8.</w:t>
      </w:r>
      <w:r>
        <w:rPr>
          <w:color w:val="000000"/>
          <w:szCs w:val="24"/>
          <w:lang w:eastAsia="lt-LT"/>
        </w:rPr>
        <w:t> </w:t>
      </w:r>
      <w:r>
        <w:rPr>
          <w:szCs w:val="24"/>
        </w:rPr>
        <w:t>Nuo vėjaraupių, hepatito A, erkinio encefalito ir kitų infekcijų paskiepytų asmenų skaičius</w:t>
      </w:r>
    </w:p>
    <w:tbl>
      <w:tblPr>
        <w:tblW w:w="9545" w:type="dxa"/>
        <w:tblInd w:w="89" w:type="dxa"/>
        <w:tblLook w:val="04A0" w:firstRow="1" w:lastRow="0" w:firstColumn="1" w:lastColumn="0" w:noHBand="0" w:noVBand="1"/>
      </w:tblPr>
      <w:tblGrid>
        <w:gridCol w:w="2579"/>
        <w:gridCol w:w="13"/>
        <w:gridCol w:w="68"/>
        <w:gridCol w:w="1782"/>
        <w:gridCol w:w="2551"/>
        <w:gridCol w:w="2552"/>
      </w:tblGrid>
      <w:tr w:rsidR="00B91A86" w14:paraId="3BFEFC15" w14:textId="77777777" w:rsidTr="00304A1F">
        <w:trPr>
          <w:trHeight w:val="300"/>
        </w:trPr>
        <w:tc>
          <w:tcPr>
            <w:tcW w:w="266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914270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Ligos pavadinimas</w:t>
            </w:r>
          </w:p>
        </w:tc>
        <w:tc>
          <w:tcPr>
            <w:tcW w:w="178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AA17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Vakcina</w:t>
            </w:r>
          </w:p>
        </w:tc>
        <w:tc>
          <w:tcPr>
            <w:tcW w:w="510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014F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Amžiaus grupės</w:t>
            </w:r>
          </w:p>
        </w:tc>
      </w:tr>
      <w:tr w:rsidR="00B91A86" w14:paraId="0F25F091" w14:textId="77777777" w:rsidTr="00304A1F">
        <w:trPr>
          <w:trHeight w:val="315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76F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AFB4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5500D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0</w:t>
            </w:r>
            <w:r>
              <w:rPr>
                <w:szCs w:val="24"/>
              </w:rPr>
              <w:t>–</w:t>
            </w:r>
            <w:r>
              <w:rPr>
                <w:color w:val="000000"/>
                <w:szCs w:val="24"/>
                <w:lang w:eastAsia="lt-LT"/>
              </w:rPr>
              <w:t>17 metų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DD63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18 metų ir vyresni</w:t>
            </w:r>
          </w:p>
        </w:tc>
      </w:tr>
      <w:tr w:rsidR="00B91A86" w14:paraId="144DD403" w14:textId="77777777" w:rsidTr="00304A1F">
        <w:trPr>
          <w:trHeight w:val="210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A96BC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7CA6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9152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C64A" w14:textId="77777777" w:rsidR="00B91A86" w:rsidRDefault="00B91A86" w:rsidP="00304A1F">
            <w:pPr>
              <w:spacing w:line="259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</w:t>
            </w:r>
          </w:p>
        </w:tc>
      </w:tr>
      <w:tr w:rsidR="00B91A86" w14:paraId="42A48299" w14:textId="77777777" w:rsidTr="00304A1F">
        <w:trPr>
          <w:trHeight w:val="300"/>
        </w:trPr>
        <w:tc>
          <w:tcPr>
            <w:tcW w:w="266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236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 Vėjaraupiai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DAC3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VAR1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5037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B450A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75A18AE5" w14:textId="77777777" w:rsidTr="00304A1F">
        <w:trPr>
          <w:trHeight w:val="315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330BF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FABA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VAR2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B941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CF4C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4BDE15A5" w14:textId="77777777" w:rsidTr="00304A1F">
        <w:trPr>
          <w:trHeight w:val="300"/>
        </w:trPr>
        <w:tc>
          <w:tcPr>
            <w:tcW w:w="266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6FCC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 Hepatitas A</w:t>
            </w:r>
          </w:p>
        </w:tc>
        <w:tc>
          <w:tcPr>
            <w:tcW w:w="1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C1A6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HepA1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BD4B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C4BB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790A33F8" w14:textId="77777777" w:rsidTr="00304A1F">
        <w:trPr>
          <w:trHeight w:val="300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F1415F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989A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HepA2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238A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2591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6CFF31C5" w14:textId="77777777" w:rsidTr="00304A1F">
        <w:trPr>
          <w:trHeight w:val="315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89A8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CA9A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HepA3¹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FEA8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73E55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573C6C43" w14:textId="77777777" w:rsidTr="00304A1F">
        <w:trPr>
          <w:trHeight w:val="315"/>
        </w:trPr>
        <w:tc>
          <w:tcPr>
            <w:tcW w:w="0" w:type="auto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4C2E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82CB1" w14:textId="77777777" w:rsidR="00B91A86" w:rsidRDefault="00B91A86" w:rsidP="00304A1F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HepA4²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740B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997F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6E8252D4" w14:textId="77777777" w:rsidTr="00304A1F">
        <w:trPr>
          <w:trHeight w:val="30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218FC" w14:textId="77777777" w:rsidR="00B91A86" w:rsidRDefault="00B91A86" w:rsidP="00304A1F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lastRenderedPageBreak/>
              <w:t>3. Erkinis encefalitas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562CD" w14:textId="77777777" w:rsidR="00B91A86" w:rsidRDefault="00B91A86" w:rsidP="00304A1F">
            <w:pPr>
              <w:spacing w:line="257" w:lineRule="atLeast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C117D" w14:textId="77777777" w:rsidR="00B91A86" w:rsidRDefault="00B91A86" w:rsidP="00304A1F">
            <w:pPr>
              <w:rPr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F7B908" w14:textId="77777777" w:rsidR="00B91A86" w:rsidRDefault="00B91A86" w:rsidP="00304A1F">
            <w:pPr>
              <w:rPr>
                <w:sz w:val="20"/>
                <w:lang w:eastAsia="lt-LT"/>
              </w:rPr>
            </w:pPr>
          </w:p>
        </w:tc>
      </w:tr>
      <w:tr w:rsidR="00B91A86" w14:paraId="04B94DE8" w14:textId="77777777" w:rsidTr="00304A1F">
        <w:trPr>
          <w:trHeight w:val="30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07093" w14:textId="77777777" w:rsidR="00B91A86" w:rsidRDefault="00B91A86" w:rsidP="00304A1F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B7E0F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FEA4D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C788C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0158801F" w14:textId="77777777" w:rsidTr="00304A1F">
        <w:trPr>
          <w:trHeight w:val="30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E75DA" w14:textId="77777777" w:rsidR="00B91A86" w:rsidRDefault="00B91A86" w:rsidP="00304A1F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C0B5A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C6FC2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84D41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0A473011" w14:textId="77777777" w:rsidTr="00304A1F">
        <w:trPr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7E002" w14:textId="77777777" w:rsidR="00B91A86" w:rsidRDefault="00B91A86" w:rsidP="00304A1F">
            <w:pPr>
              <w:spacing w:line="259" w:lineRule="auto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996FC9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 (palaikomoji dozė)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26D21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14F2C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26993450" w14:textId="77777777" w:rsidTr="00304A1F">
        <w:trPr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BB0EC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238F492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Paskiepyta valstybės lėšomis (50</w:t>
            </w:r>
            <w:r>
              <w:rPr>
                <w:szCs w:val="24"/>
                <w:lang w:eastAsia="lt-LT"/>
              </w:rPr>
              <w:t>–60 metų)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14:paraId="4AF5CA23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14:paraId="5258754F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</w:tr>
      <w:tr w:rsidR="00B91A86" w14:paraId="4623D54D" w14:textId="77777777" w:rsidTr="00304A1F">
        <w:trPr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8A80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55D2A22E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TBE1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14:paraId="0CA49ACD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14:paraId="21D36704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91A86" w14:paraId="55DA8EAB" w14:textId="77777777" w:rsidTr="00304A1F">
        <w:trPr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AC46F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030ED1E3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TBE2</w:t>
            </w:r>
          </w:p>
        </w:tc>
        <w:tc>
          <w:tcPr>
            <w:tcW w:w="25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14:paraId="6A9692BB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14:paraId="2D8802A7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91A86" w14:paraId="39732C24" w14:textId="77777777" w:rsidTr="00304A1F">
        <w:trPr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0135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127C38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34501A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F1D487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91A86" w14:paraId="0D752131" w14:textId="77777777" w:rsidTr="00304A1F">
        <w:trPr>
          <w:trHeight w:val="315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1268A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</w:tcPr>
          <w:p w14:paraId="19E03E39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TBE (palaikomoji dozė)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14:paraId="4ABFCC20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</w:tcPr>
          <w:p w14:paraId="3B06C30A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Cs w:val="24"/>
                <w:lang w:eastAsia="lt-LT"/>
              </w:rPr>
            </w:pPr>
          </w:p>
        </w:tc>
      </w:tr>
      <w:tr w:rsidR="00B91A86" w14:paraId="1EF5F136" w14:textId="77777777" w:rsidTr="00304A1F">
        <w:trPr>
          <w:trHeight w:val="300"/>
        </w:trPr>
        <w:tc>
          <w:tcPr>
            <w:tcW w:w="444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FE02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4. Geltonasis drugys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8F2F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CC9A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5CAE39C3" w14:textId="77777777" w:rsidTr="00304A1F">
        <w:trPr>
          <w:trHeight w:val="300"/>
        </w:trPr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601C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 Vidurių šiltinė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F48E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B204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092F665A" w14:textId="77777777" w:rsidTr="00304A1F">
        <w:trPr>
          <w:trHeight w:val="300"/>
        </w:trPr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E6DA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6. Cholera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FA16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DD02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5950006E" w14:textId="77777777" w:rsidTr="00304A1F">
        <w:trPr>
          <w:trHeight w:val="300"/>
        </w:trPr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4F40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7. Poliomielitas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522C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28A4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6F95634C" w14:textId="77777777" w:rsidTr="00304A1F">
        <w:trPr>
          <w:trHeight w:val="315"/>
        </w:trPr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6888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8. B tipo </w:t>
            </w:r>
            <w:proofErr w:type="spellStart"/>
            <w:r>
              <w:rPr>
                <w:i/>
                <w:color w:val="000000"/>
                <w:szCs w:val="24"/>
                <w:lang w:eastAsia="lt-LT"/>
              </w:rPr>
              <w:t>Haemophilus</w:t>
            </w:r>
            <w:proofErr w:type="spellEnd"/>
            <w:r>
              <w:rPr>
                <w:i/>
                <w:color w:val="000000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i/>
                <w:color w:val="000000"/>
                <w:szCs w:val="24"/>
                <w:lang w:eastAsia="lt-LT"/>
              </w:rPr>
              <w:t>influenzae</w:t>
            </w:r>
            <w:proofErr w:type="spellEnd"/>
            <w:r>
              <w:rPr>
                <w:i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>infekcija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0AD1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AC7F" w14:textId="77777777" w:rsidR="00B91A86" w:rsidRDefault="00B91A86" w:rsidP="00304A1F">
            <w:pPr>
              <w:spacing w:line="259" w:lineRule="auto"/>
              <w:ind w:firstLine="62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91A86" w14:paraId="4975873F" w14:textId="77777777" w:rsidTr="00304A1F">
        <w:trPr>
          <w:trHeight w:val="315"/>
        </w:trPr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3F50" w14:textId="77777777" w:rsidR="00B91A86" w:rsidRDefault="00B91A86" w:rsidP="00304A1F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9.</w:t>
            </w:r>
            <w:r>
              <w:rPr>
                <w:color w:val="000000"/>
                <w:szCs w:val="24"/>
                <w:lang w:eastAsia="lt-LT"/>
              </w:rPr>
              <w:t> </w:t>
            </w:r>
            <w:r>
              <w:rPr>
                <w:bCs/>
                <w:color w:val="000000"/>
                <w:szCs w:val="24"/>
                <w:lang w:eastAsia="lt-LT"/>
              </w:rPr>
              <w:t>Juostinė pūslelinė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CBEB2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C9C51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59BFE9D7" w14:textId="77777777" w:rsidTr="00304A1F">
        <w:trPr>
          <w:trHeight w:val="315"/>
        </w:trPr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26217" w14:textId="77777777" w:rsidR="00B91A86" w:rsidRDefault="00B91A86" w:rsidP="00304A1F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10.</w:t>
            </w:r>
            <w:r>
              <w:rPr>
                <w:color w:val="000000"/>
                <w:szCs w:val="24"/>
                <w:lang w:eastAsia="lt-LT"/>
              </w:rPr>
              <w:t> </w:t>
            </w:r>
            <w:r>
              <w:rPr>
                <w:bCs/>
                <w:color w:val="000000"/>
                <w:szCs w:val="24"/>
                <w:lang w:eastAsia="lt-LT"/>
              </w:rPr>
              <w:t xml:space="preserve">Pasiutligės </w:t>
            </w:r>
            <w:proofErr w:type="spellStart"/>
            <w:r>
              <w:rPr>
                <w:bCs/>
                <w:color w:val="000000"/>
                <w:szCs w:val="24"/>
                <w:lang w:eastAsia="lt-LT"/>
              </w:rPr>
              <w:t>prieškontaktinė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 xml:space="preserve"> vakcinacija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9DCE7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C6DE0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3EFE40DB" w14:textId="77777777" w:rsidTr="00304A1F">
        <w:trPr>
          <w:trHeight w:val="315"/>
        </w:trPr>
        <w:tc>
          <w:tcPr>
            <w:tcW w:w="2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AB12D" w14:textId="77777777" w:rsidR="00B91A86" w:rsidRDefault="00B91A86" w:rsidP="00304A1F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11. Respiracinio </w:t>
            </w:r>
            <w:proofErr w:type="spellStart"/>
            <w:r>
              <w:rPr>
                <w:color w:val="000000"/>
                <w:szCs w:val="24"/>
                <w:lang w:eastAsia="lt-LT"/>
              </w:rPr>
              <w:t>sincitinio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viruso infekcija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D8C" w14:textId="77777777" w:rsidR="00B91A86" w:rsidRDefault="00B91A86" w:rsidP="00304A1F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RSV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014E" w14:textId="77777777" w:rsidR="00B91A86" w:rsidRDefault="00B91A86" w:rsidP="00304A1F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BEB6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5B72D83B" w14:textId="77777777" w:rsidTr="00304A1F">
        <w:trPr>
          <w:trHeight w:val="315"/>
        </w:trPr>
        <w:tc>
          <w:tcPr>
            <w:tcW w:w="2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EB40" w14:textId="77777777" w:rsidR="00B91A86" w:rsidRDefault="00B91A86" w:rsidP="00304A1F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B9FD" w14:textId="77777777" w:rsidR="00B91A86" w:rsidRDefault="00B91A86" w:rsidP="00304A1F">
            <w:pPr>
              <w:spacing w:line="259" w:lineRule="auto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RSV (nėščiosios)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DA2F" w14:textId="77777777" w:rsidR="00B91A86" w:rsidRDefault="00B91A86" w:rsidP="00304A1F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E430" w14:textId="77777777" w:rsidR="00B91A86" w:rsidRDefault="00B91A86" w:rsidP="00304A1F">
            <w:pPr>
              <w:spacing w:line="276" w:lineRule="auto"/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B91A86" w14:paraId="1667FC46" w14:textId="77777777" w:rsidTr="00304A1F">
        <w:trPr>
          <w:trHeight w:val="315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E449F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shd w:val="clear" w:color="auto" w:fill="FFFFFF"/>
              </w:rPr>
              <w:t>12. Dengės karštligė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64E5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9CEE" w14:textId="77777777" w:rsidR="00B91A86" w:rsidRDefault="00B91A86" w:rsidP="00304A1F">
            <w:pPr>
              <w:spacing w:line="259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1420" w14:textId="77777777" w:rsidR="00B91A86" w:rsidRDefault="00B91A86" w:rsidP="00304A1F">
            <w:pPr>
              <w:spacing w:line="259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</w:tr>
      <w:tr w:rsidR="00B91A86" w14:paraId="4D2815B0" w14:textId="77777777" w:rsidTr="00304A1F">
        <w:trPr>
          <w:trHeight w:val="315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CB71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13. </w:t>
            </w:r>
            <w:proofErr w:type="spellStart"/>
            <w:r>
              <w:rPr>
                <w:color w:val="000000"/>
                <w:szCs w:val="24"/>
                <w:shd w:val="clear" w:color="auto" w:fill="FFFFFF"/>
              </w:rPr>
              <w:t>Čikungunija</w:t>
            </w:r>
            <w:proofErr w:type="spellEnd"/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88DD" w14:textId="77777777" w:rsidR="00B91A86" w:rsidRDefault="00B91A86" w:rsidP="00304A1F">
            <w:pPr>
              <w:spacing w:line="259" w:lineRule="auto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65D2" w14:textId="77777777" w:rsidR="00B91A86" w:rsidRDefault="00B91A86" w:rsidP="00304A1F">
            <w:pPr>
              <w:spacing w:line="259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BF378" w14:textId="77777777" w:rsidR="00B91A86" w:rsidRDefault="00B91A86" w:rsidP="00304A1F">
            <w:pPr>
              <w:spacing w:line="259" w:lineRule="auto"/>
              <w:jc w:val="center"/>
              <w:rPr>
                <w:b/>
                <w:color w:val="000000"/>
                <w:szCs w:val="24"/>
                <w:lang w:eastAsia="lt-LT"/>
              </w:rPr>
            </w:pPr>
          </w:p>
        </w:tc>
      </w:tr>
    </w:tbl>
    <w:p w14:paraId="1A58771D" w14:textId="77777777" w:rsidR="00B91A86" w:rsidRDefault="00B91A86" w:rsidP="00B91A86">
      <w:bookmarkStart w:id="0" w:name="_GoBack"/>
      <w:bookmarkEnd w:id="0"/>
    </w:p>
    <w:p w14:paraId="4EDE4630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szCs w:val="24"/>
        </w:rPr>
      </w:pPr>
      <w:r>
        <w:rPr>
          <w:b/>
          <w:szCs w:val="24"/>
        </w:rPr>
        <w:t>Pastaba:</w:t>
      </w:r>
      <w:r>
        <w:rPr>
          <w:bCs/>
          <w:szCs w:val="24"/>
        </w:rPr>
        <w:t xml:space="preserve"> *</w:t>
      </w:r>
      <w:r>
        <w:rPr>
          <w:bCs/>
          <w:color w:val="000000"/>
          <w:szCs w:val="24"/>
          <w:lang w:eastAsia="lt-LT"/>
        </w:rPr>
        <w:t xml:space="preserve">RV trečioji dozė skiepijama, jei skiepijama </w:t>
      </w:r>
      <w:proofErr w:type="spellStart"/>
      <w:r>
        <w:rPr>
          <w:bCs/>
          <w:color w:val="000000"/>
          <w:szCs w:val="24"/>
          <w:lang w:eastAsia="lt-LT"/>
        </w:rPr>
        <w:t>penkiavalente</w:t>
      </w:r>
      <w:proofErr w:type="spellEnd"/>
      <w:r>
        <w:rPr>
          <w:bCs/>
          <w:color w:val="000000"/>
          <w:szCs w:val="24"/>
          <w:lang w:eastAsia="lt-LT"/>
        </w:rPr>
        <w:t xml:space="preserve"> RV ir trijų dozių schema, nurodyta vaistinio preparato charakteristikų santraukoje;</w:t>
      </w:r>
      <w:r>
        <w:rPr>
          <w:b/>
          <w:szCs w:val="24"/>
        </w:rPr>
        <w:t xml:space="preserve"> </w:t>
      </w:r>
      <w:r>
        <w:rPr>
          <w:szCs w:val="24"/>
        </w:rPr>
        <w:t xml:space="preserve">jei skiepyta kombinuota vakcina nuo hepatitų A ir B (kursas – 3 dozės) </w:t>
      </w:r>
      <w:r>
        <w:rPr>
          <w:bCs/>
          <w:szCs w:val="24"/>
        </w:rPr>
        <w:t xml:space="preserve">– </w:t>
      </w:r>
      <w:r>
        <w:rPr>
          <w:szCs w:val="24"/>
        </w:rPr>
        <w:t>žymima HepA3</w:t>
      </w:r>
      <w:r>
        <w:rPr>
          <w:b/>
          <w:szCs w:val="24"/>
        </w:rPr>
        <w:t>¹</w:t>
      </w:r>
      <w:r>
        <w:rPr>
          <w:szCs w:val="24"/>
        </w:rPr>
        <w:t xml:space="preserve"> ir HepB3¹; </w:t>
      </w:r>
      <w:r>
        <w:rPr>
          <w:bCs/>
          <w:szCs w:val="24"/>
        </w:rPr>
        <w:t>jei skiepyta kombinuota vakcina nuo hepatitų A ir B (kursas – 4 dozės)</w:t>
      </w:r>
      <w:r>
        <w:rPr>
          <w:szCs w:val="24"/>
        </w:rPr>
        <w:t xml:space="preserve"> –</w:t>
      </w:r>
      <w:r>
        <w:rPr>
          <w:bCs/>
          <w:szCs w:val="24"/>
        </w:rPr>
        <w:t xml:space="preserve"> žymima HepA4</w:t>
      </w:r>
      <w:r>
        <w:rPr>
          <w:bCs/>
          <w:szCs w:val="24"/>
          <w:lang w:eastAsia="lt-LT"/>
        </w:rPr>
        <w:t>²</w:t>
      </w:r>
      <w:r>
        <w:rPr>
          <w:bCs/>
          <w:szCs w:val="24"/>
        </w:rPr>
        <w:t xml:space="preserve"> ir HepB4²;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Gr2 žymima vaikams, kuriems tą patį sezoną skiriama antroji gripo vakcinos dozė. </w:t>
      </w:r>
    </w:p>
    <w:p w14:paraId="4037712F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 w:firstLine="426"/>
        <w:jc w:val="both"/>
        <w:rPr>
          <w:szCs w:val="24"/>
        </w:rPr>
      </w:pPr>
    </w:p>
    <w:p w14:paraId="29FDF86F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jc w:val="both"/>
        <w:rPr>
          <w:sz w:val="20"/>
          <w:szCs w:val="22"/>
        </w:rPr>
      </w:pPr>
      <w:r>
        <w:rPr>
          <w:b/>
          <w:bCs/>
          <w:color w:val="000000"/>
        </w:rPr>
        <w:t>Santrumpos:</w:t>
      </w:r>
      <w:r>
        <w:rPr>
          <w:color w:val="000000"/>
        </w:rPr>
        <w:t xml:space="preserve"> BCG – tuberkuliozės vakcina; </w:t>
      </w:r>
      <w:proofErr w:type="spellStart"/>
      <w:r>
        <w:rPr>
          <w:color w:val="000000"/>
        </w:rPr>
        <w:t>DTaP</w:t>
      </w:r>
      <w:proofErr w:type="spellEnd"/>
      <w:r>
        <w:rPr>
          <w:color w:val="000000"/>
        </w:rPr>
        <w:t xml:space="preserve"> / IPV/</w:t>
      </w:r>
      <w:proofErr w:type="spellStart"/>
      <w:r>
        <w:rPr>
          <w:color w:val="000000"/>
        </w:rPr>
        <w:t>Hib</w:t>
      </w:r>
      <w:proofErr w:type="spellEnd"/>
      <w:r>
        <w:rPr>
          <w:color w:val="000000"/>
        </w:rPr>
        <w:t xml:space="preserve"> – kokliušo (neląstelinio), difterijos, stabligės, </w:t>
      </w:r>
      <w:proofErr w:type="spellStart"/>
      <w:r>
        <w:rPr>
          <w:color w:val="000000"/>
        </w:rPr>
        <w:t>inaktyvinta</w:t>
      </w:r>
      <w:proofErr w:type="spellEnd"/>
      <w:r>
        <w:rPr>
          <w:color w:val="000000"/>
        </w:rPr>
        <w:t xml:space="preserve"> poliomielito, B tipo </w:t>
      </w:r>
      <w:proofErr w:type="spellStart"/>
      <w:r>
        <w:rPr>
          <w:i/>
          <w:iCs/>
          <w:color w:val="000000"/>
        </w:rPr>
        <w:t>Haemophilus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influenzae</w:t>
      </w:r>
      <w:proofErr w:type="spellEnd"/>
      <w:r>
        <w:rPr>
          <w:color w:val="000000"/>
        </w:rPr>
        <w:t xml:space="preserve"> infekcijos vakcina; </w:t>
      </w:r>
      <w:proofErr w:type="spellStart"/>
      <w:r>
        <w:rPr>
          <w:color w:val="000000"/>
        </w:rPr>
        <w:t>Tdap</w:t>
      </w:r>
      <w:proofErr w:type="spellEnd"/>
      <w:r>
        <w:rPr>
          <w:color w:val="000000"/>
        </w:rPr>
        <w:t xml:space="preserve"> – kokliušo (neląstelinio), difterijos, stabligės (suaugusiųjų) vakcina; </w:t>
      </w:r>
      <w:proofErr w:type="spellStart"/>
      <w:r>
        <w:rPr>
          <w:color w:val="000000"/>
        </w:rPr>
        <w:t>Gr</w:t>
      </w:r>
      <w:proofErr w:type="spellEnd"/>
      <w:r>
        <w:rPr>
          <w:color w:val="000000"/>
        </w:rPr>
        <w:t xml:space="preserve"> – gripo vakcina; </w:t>
      </w:r>
      <w:proofErr w:type="spellStart"/>
      <w:r>
        <w:rPr>
          <w:color w:val="000000"/>
        </w:rPr>
        <w:t>HepA</w:t>
      </w:r>
      <w:proofErr w:type="spellEnd"/>
      <w:r>
        <w:rPr>
          <w:color w:val="000000"/>
        </w:rPr>
        <w:t xml:space="preserve"> – hepatito A vakcina; </w:t>
      </w:r>
      <w:proofErr w:type="spellStart"/>
      <w:r>
        <w:rPr>
          <w:color w:val="000000"/>
        </w:rPr>
        <w:t>HepB</w:t>
      </w:r>
      <w:proofErr w:type="spellEnd"/>
      <w:r>
        <w:rPr>
          <w:color w:val="000000"/>
        </w:rPr>
        <w:t xml:space="preserve"> – hepatito B vakcina; HPV – žmogaus papilomos viruso vakcina; </w:t>
      </w:r>
      <w:proofErr w:type="spellStart"/>
      <w:r>
        <w:rPr>
          <w:color w:val="000000"/>
        </w:rPr>
        <w:t>MenCV</w:t>
      </w:r>
      <w:proofErr w:type="spellEnd"/>
      <w:r>
        <w:rPr>
          <w:color w:val="000000"/>
        </w:rPr>
        <w:t xml:space="preserve"> – C tipo meningokokinės infekcijos vakcina; </w:t>
      </w:r>
      <w:proofErr w:type="spellStart"/>
      <w:r>
        <w:rPr>
          <w:color w:val="000000"/>
        </w:rPr>
        <w:t>MenBV</w:t>
      </w:r>
      <w:proofErr w:type="spellEnd"/>
      <w:r>
        <w:rPr>
          <w:color w:val="000000"/>
        </w:rPr>
        <w:t xml:space="preserve"> – B tipo meningokokinės infekcijos vakcina; MMR – tymų, epideminio parotito, raudonukės vakcina; PCV – </w:t>
      </w:r>
      <w:proofErr w:type="spellStart"/>
      <w:r>
        <w:rPr>
          <w:color w:val="000000"/>
        </w:rPr>
        <w:t>konjuguota</w:t>
      </w:r>
      <w:proofErr w:type="spellEnd"/>
      <w:r>
        <w:rPr>
          <w:color w:val="000000"/>
        </w:rPr>
        <w:t xml:space="preserve"> pneumokokinės infekcijos vakcina; PPV – </w:t>
      </w:r>
      <w:proofErr w:type="spellStart"/>
      <w:r>
        <w:rPr>
          <w:color w:val="000000"/>
        </w:rPr>
        <w:t>polisacharidinė</w:t>
      </w:r>
      <w:proofErr w:type="spellEnd"/>
      <w:r>
        <w:rPr>
          <w:color w:val="000000"/>
        </w:rPr>
        <w:t xml:space="preserve"> pneumokokinės infekcijos vakcina; RV – </w:t>
      </w:r>
      <w:proofErr w:type="spellStart"/>
      <w:r>
        <w:rPr>
          <w:color w:val="000000"/>
        </w:rPr>
        <w:t>rotavirusinės</w:t>
      </w:r>
      <w:proofErr w:type="spellEnd"/>
      <w:r>
        <w:rPr>
          <w:color w:val="000000"/>
        </w:rPr>
        <w:t xml:space="preserve"> infekcijos vakcina; TBE – erkinio encefalito vakcina; </w:t>
      </w:r>
      <w:proofErr w:type="spellStart"/>
      <w:r>
        <w:rPr>
          <w:color w:val="000000"/>
        </w:rPr>
        <w:t>Td</w:t>
      </w:r>
      <w:proofErr w:type="spellEnd"/>
      <w:r>
        <w:rPr>
          <w:color w:val="000000"/>
        </w:rPr>
        <w:t xml:space="preserve"> – difterijos, stabligės (suaugusiųjų) vakcina; VAR – vėjaraupių vakcina; RSV – </w:t>
      </w:r>
      <w:r>
        <w:rPr>
          <w:color w:val="000000"/>
          <w:szCs w:val="24"/>
          <w:lang w:eastAsia="lt-LT"/>
        </w:rPr>
        <w:t xml:space="preserve">Respiracinio </w:t>
      </w:r>
      <w:proofErr w:type="spellStart"/>
      <w:r>
        <w:rPr>
          <w:color w:val="000000"/>
          <w:szCs w:val="24"/>
          <w:lang w:eastAsia="lt-LT"/>
        </w:rPr>
        <w:t>sincitinio</w:t>
      </w:r>
      <w:proofErr w:type="spellEnd"/>
      <w:r>
        <w:rPr>
          <w:color w:val="000000"/>
          <w:szCs w:val="24"/>
          <w:lang w:eastAsia="lt-LT"/>
        </w:rPr>
        <w:t xml:space="preserve"> viruso infekcijos vakcina</w:t>
      </w:r>
      <w:r>
        <w:rPr>
          <w:szCs w:val="24"/>
        </w:rPr>
        <w:t>.</w:t>
      </w:r>
    </w:p>
    <w:p w14:paraId="0F30846E" w14:textId="77777777" w:rsidR="00B91A86" w:rsidRDefault="00B91A86" w:rsidP="00B91A86">
      <w:pPr>
        <w:rPr>
          <w:sz w:val="14"/>
          <w:szCs w:val="14"/>
        </w:rPr>
      </w:pPr>
    </w:p>
    <w:p w14:paraId="53553C16" w14:textId="77777777" w:rsidR="00B91A86" w:rsidRDefault="00B91A86" w:rsidP="00B91A86">
      <w:pPr>
        <w:rPr>
          <w:sz w:val="14"/>
          <w:szCs w:val="14"/>
        </w:rPr>
      </w:pPr>
    </w:p>
    <w:p w14:paraId="07EF06D1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 w:val="20"/>
          <w:szCs w:val="22"/>
        </w:rPr>
        <w:lastRenderedPageBreak/>
        <w:t xml:space="preserve">____________________________________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____________ </w:t>
      </w:r>
      <w:r>
        <w:rPr>
          <w:sz w:val="20"/>
          <w:szCs w:val="22"/>
        </w:rPr>
        <w:tab/>
        <w:t xml:space="preserve">            ______________________</w:t>
      </w:r>
      <w:r>
        <w:rPr>
          <w:sz w:val="20"/>
          <w:szCs w:val="22"/>
        </w:rPr>
        <w:br/>
      </w:r>
      <w:r>
        <w:rPr>
          <w:szCs w:val="24"/>
        </w:rPr>
        <w:t xml:space="preserve">Įstaigos vadovas </w:t>
      </w:r>
    </w:p>
    <w:p w14:paraId="77E525D6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 w:val="20"/>
          <w:szCs w:val="22"/>
        </w:rPr>
      </w:pPr>
      <w:r>
        <w:rPr>
          <w:szCs w:val="24"/>
        </w:rPr>
        <w:t>(pareigų pavadinimas)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Cs w:val="24"/>
        </w:rPr>
        <w:t xml:space="preserve">                        (parašas)</w:t>
      </w:r>
      <w:r>
        <w:rPr>
          <w:sz w:val="20"/>
          <w:szCs w:val="22"/>
        </w:rPr>
        <w:tab/>
        <w:t xml:space="preserve">             </w:t>
      </w:r>
      <w:r>
        <w:rPr>
          <w:szCs w:val="24"/>
        </w:rPr>
        <w:t>(vardo raidė ir pavardė)</w:t>
      </w:r>
    </w:p>
    <w:p w14:paraId="2CE97F80" w14:textId="77777777" w:rsidR="00B91A86" w:rsidRDefault="00B91A86" w:rsidP="00B91A86">
      <w:pPr>
        <w:rPr>
          <w:sz w:val="14"/>
          <w:szCs w:val="14"/>
        </w:rPr>
      </w:pPr>
    </w:p>
    <w:p w14:paraId="14CD159D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Cs w:val="24"/>
        </w:rPr>
      </w:pPr>
      <w:r>
        <w:rPr>
          <w:sz w:val="20"/>
          <w:szCs w:val="22"/>
        </w:rPr>
        <w:t xml:space="preserve">______________________________________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____________ </w:t>
      </w:r>
      <w:r>
        <w:rPr>
          <w:sz w:val="20"/>
          <w:szCs w:val="22"/>
        </w:rPr>
        <w:tab/>
        <w:t xml:space="preserve">             ______________________</w:t>
      </w:r>
      <w:r>
        <w:rPr>
          <w:sz w:val="20"/>
          <w:szCs w:val="22"/>
        </w:rPr>
        <w:br/>
      </w:r>
      <w:r>
        <w:rPr>
          <w:szCs w:val="24"/>
        </w:rPr>
        <w:t xml:space="preserve">Atsakingas darbuotojas </w:t>
      </w:r>
    </w:p>
    <w:p w14:paraId="1AC2DFC9" w14:textId="77777777" w:rsidR="00B91A86" w:rsidRDefault="00B91A86" w:rsidP="00B91A86">
      <w:pPr>
        <w:tabs>
          <w:tab w:val="left" w:pos="-2410"/>
          <w:tab w:val="left" w:pos="-2127"/>
        </w:tabs>
        <w:spacing w:line="259" w:lineRule="auto"/>
        <w:ind w:right="-1"/>
        <w:rPr>
          <w:sz w:val="20"/>
          <w:szCs w:val="22"/>
        </w:rPr>
      </w:pPr>
      <w:r>
        <w:rPr>
          <w:szCs w:val="24"/>
        </w:rPr>
        <w:t>(pareigų pavadinimas)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Cs w:val="24"/>
        </w:rPr>
        <w:t xml:space="preserve">                        (parašas)</w:t>
      </w:r>
      <w:r>
        <w:rPr>
          <w:sz w:val="20"/>
          <w:szCs w:val="22"/>
        </w:rPr>
        <w:tab/>
      </w:r>
      <w:r>
        <w:rPr>
          <w:szCs w:val="24"/>
        </w:rPr>
        <w:t xml:space="preserve">          (vardo raidė ir pavardė)</w:t>
      </w:r>
    </w:p>
    <w:p w14:paraId="00876FC7" w14:textId="77777777" w:rsidR="00E85C4C" w:rsidRDefault="00E85C4C"/>
    <w:sectPr w:rsidR="00E85C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44"/>
    <w:rsid w:val="00414F76"/>
    <w:rsid w:val="006F536A"/>
    <w:rsid w:val="00B91A86"/>
    <w:rsid w:val="00D70244"/>
    <w:rsid w:val="00E8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46F3"/>
  <w15:chartTrackingRefBased/>
  <w15:docId w15:val="{26307AF6-1320-41D3-AAD9-2FF64B5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A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3567</Words>
  <Characters>2034</Characters>
  <Application>Microsoft Office Word</Application>
  <DocSecurity>0</DocSecurity>
  <Lines>16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Bačiulytė</dc:creator>
  <cp:keywords/>
  <dc:description/>
  <cp:lastModifiedBy>Dovilė Bačiulytė</cp:lastModifiedBy>
  <cp:revision>3</cp:revision>
  <dcterms:created xsi:type="dcterms:W3CDTF">2026-06-22T07:14:00Z</dcterms:created>
  <dcterms:modified xsi:type="dcterms:W3CDTF">2026-06-22T07:15:00Z</dcterms:modified>
</cp:coreProperties>
</file>